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A51" w:rsidRPr="00376EC3" w:rsidRDefault="003F706A" w:rsidP="00DA3D68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3F706A">
        <w:rPr>
          <w:rFonts w:ascii="Times New Roman" w:hAnsi="Times New Roman" w:cs="Times New Roman"/>
          <w:b/>
          <w:caps/>
          <w:noProof/>
          <w:sz w:val="26"/>
          <w:szCs w:val="26"/>
          <w:lang w:eastAsia="ru-RU"/>
        </w:rPr>
        <w:drawing>
          <wp:inline distT="0" distB="0" distL="0" distR="0">
            <wp:extent cx="6523990" cy="8978481"/>
            <wp:effectExtent l="0" t="0" r="0" b="0"/>
            <wp:docPr id="1" name="Рисунок 1" descr="C:\Users\heapk\Desktop\ТИТУЛЬНИК 1518\огсэ ис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 1518\огсэ истор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897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3A51" w:rsidRPr="00376EC3" w:rsidRDefault="00BE3A51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B23D56" w:rsidRDefault="00865548" w:rsidP="00B23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23D5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Содержание</w:t>
      </w:r>
    </w:p>
    <w:p w:rsidR="00865548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B23D56" w:rsidRPr="00376EC3" w:rsidRDefault="00B23D56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1.Общие положения</w:t>
      </w: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</w:t>
      </w:r>
      <w:r w:rsidR="00B23D5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1).</w:t>
      </w: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Контрольно-оценочные материалы. </w:t>
      </w: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3.1. Текущий контроль.</w:t>
      </w: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3.2. Промежуточная аттестация.</w:t>
      </w: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                                                        </w:t>
      </w: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865548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                                                              </w:t>
      </w:r>
      <w:r w:rsidR="00865548"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1.Общие положения</w:t>
      </w:r>
    </w:p>
    <w:p w:rsidR="00376EC3" w:rsidRPr="00376EC3" w:rsidRDefault="00F737E4" w:rsidP="00F737E4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 w:rsidR="00376EC3" w:rsidRPr="00376EC3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376EC3" w:rsidRPr="00376EC3" w:rsidRDefault="00376EC3" w:rsidP="00376EC3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:rsidR="00376EC3" w:rsidRPr="00376EC3" w:rsidRDefault="00376EC3" w:rsidP="00E66511">
      <w:pPr>
        <w:pStyle w:val="c25"/>
        <w:shd w:val="clear" w:color="auto" w:fill="FFFFFF"/>
        <w:rPr>
          <w:rStyle w:val="c7"/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</w:t>
      </w:r>
      <w:r w:rsidR="00E66511">
        <w:rPr>
          <w:rStyle w:val="c7"/>
          <w:color w:val="000000"/>
          <w:sz w:val="26"/>
          <w:szCs w:val="26"/>
        </w:rPr>
        <w:t>нтиляции,2018</w:t>
      </w:r>
      <w:r w:rsidR="00B23D56">
        <w:rPr>
          <w:rStyle w:val="c7"/>
          <w:color w:val="000000"/>
          <w:sz w:val="26"/>
          <w:szCs w:val="26"/>
        </w:rPr>
        <w:t xml:space="preserve"> </w:t>
      </w:r>
      <w:r w:rsidRPr="00376EC3">
        <w:rPr>
          <w:rStyle w:val="c7"/>
          <w:color w:val="000000"/>
          <w:sz w:val="26"/>
          <w:szCs w:val="26"/>
        </w:rPr>
        <w:t>г.</w:t>
      </w:r>
    </w:p>
    <w:p w:rsidR="00376EC3" w:rsidRPr="00376EC3" w:rsidRDefault="00376EC3" w:rsidP="00376EC3">
      <w:pPr>
        <w:pStyle w:val="c25"/>
        <w:spacing w:after="0"/>
        <w:rPr>
          <w:rStyle w:val="c7"/>
          <w:color w:val="000000"/>
          <w:sz w:val="26"/>
          <w:szCs w:val="26"/>
        </w:rPr>
      </w:pPr>
      <w:r w:rsidRPr="00376EC3">
        <w:rPr>
          <w:color w:val="000000"/>
          <w:sz w:val="26"/>
          <w:szCs w:val="26"/>
        </w:rPr>
        <w:t>-</w:t>
      </w:r>
      <w:r w:rsidR="00B23D56">
        <w:rPr>
          <w:color w:val="000000"/>
          <w:sz w:val="26"/>
          <w:szCs w:val="26"/>
        </w:rPr>
        <w:t xml:space="preserve"> </w:t>
      </w:r>
      <w:r w:rsidRPr="00376EC3">
        <w:rPr>
          <w:color w:val="000000"/>
          <w:sz w:val="26"/>
          <w:szCs w:val="26"/>
        </w:rPr>
        <w:t>рабочей программы дисциплины  ОГСЭ .02 История;</w:t>
      </w:r>
    </w:p>
    <w:p w:rsidR="00865548" w:rsidRPr="00376EC3" w:rsidRDefault="00865548" w:rsidP="00B23D5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</w:t>
      </w:r>
      <w:r w:rsidR="00B34CAC"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рамму учебной дисциплины ОГСЭ.02 История</w:t>
      </w:r>
    </w:p>
    <w:p w:rsidR="00865548" w:rsidRPr="00376EC3" w:rsidRDefault="00B23D56" w:rsidP="00376EC3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</w:t>
      </w:r>
      <w:r w:rsidR="00865548" w:rsidRPr="00376E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865548"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865548" w:rsidP="00B23D56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</w:t>
      </w:r>
      <w:r w:rsidR="00B23D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ормы и методы контроля и оценки</w:t>
      </w:r>
    </w:p>
    <w:p w:rsidR="00865548" w:rsidRPr="00376EC3" w:rsidRDefault="00865548" w:rsidP="00B23D56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B23D56" w:rsidP="00B23D56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Таблица 1</w:t>
      </w:r>
    </w:p>
    <w:tbl>
      <w:tblPr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164"/>
        <w:gridCol w:w="4900"/>
      </w:tblGrid>
      <w:tr w:rsidR="00865548" w:rsidRPr="00376EC3" w:rsidTr="00B23D56">
        <w:trPr>
          <w:trHeight w:val="297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865548" w:rsidRPr="00376EC3" w:rsidTr="00B23D56">
        <w:trPr>
          <w:trHeight w:val="297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865548" w:rsidRPr="00376EC3" w:rsidTr="00B23D56">
        <w:trPr>
          <w:trHeight w:val="711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</w:tr>
      <w:tr w:rsidR="00865548" w:rsidRPr="00376EC3" w:rsidTr="00B23D56">
        <w:trPr>
          <w:trHeight w:val="519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color w:val="auto"/>
                <w:sz w:val="26"/>
                <w:szCs w:val="26"/>
                <w:lang w:eastAsia="en-US"/>
              </w:rPr>
              <w:t>Знания: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376EC3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lastRenderedPageBreak/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Style w:val="23"/>
                <w:rFonts w:eastAsiaTheme="minorHAnsi"/>
                <w:b w:val="0"/>
                <w:sz w:val="26"/>
                <w:szCs w:val="26"/>
              </w:rPr>
              <w:t xml:space="preserve">- </w:t>
            </w:r>
            <w:r w:rsidRPr="00376EC3">
              <w:rPr>
                <w:rStyle w:val="23"/>
                <w:rFonts w:eastAsiaTheme="minorHAnsi"/>
                <w:b w:val="0"/>
                <w:i/>
                <w:sz w:val="26"/>
                <w:szCs w:val="26"/>
              </w:rPr>
              <w:t>основные события с 2000 по 2005 года в мировом сообществе.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Оценка за участие в диспуте</w:t>
            </w:r>
          </w:p>
        </w:tc>
      </w:tr>
      <w:tr w:rsidR="00865548" w:rsidRPr="00376EC3" w:rsidTr="00B23D56">
        <w:trPr>
          <w:trHeight w:val="830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376EC3">
              <w:rPr>
                <w:color w:val="000000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выполнение самостоятельной работы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историографическими документами 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ОК 03. Планировать и реализовывать собственное профессиональное и личностное развитие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источниками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</w:t>
            </w:r>
            <w:r w:rsidRPr="00376EC3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целостности России. Международное сотрудничество в борьбе с терроризмом.»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  <w:lang w:eastAsia="en-US"/>
              </w:rPr>
            </w:pPr>
            <w:r w:rsidRPr="00376EC3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самостоятельных работ1-3</w:t>
            </w:r>
          </w:p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изучения Конституции РФ, гимна и герба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докладов на тему «Охрана окружающей среды»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темам2.1-2.5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376EC3">
              <w:rPr>
                <w:color w:val="000000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</w:tbl>
    <w:p w:rsidR="00865548" w:rsidRPr="00376EC3" w:rsidRDefault="00865548" w:rsidP="00376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797C5E" w:rsidP="00376EC3">
      <w:pPr>
        <w:spacing w:line="360" w:lineRule="auto"/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</w:t>
      </w:r>
      <w:r w:rsidR="00865548" w:rsidRPr="00376EC3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ru-RU"/>
        </w:rPr>
        <w:t>3. Контрольно-оценочные материалы</w:t>
      </w:r>
    </w:p>
    <w:p w:rsidR="00865548" w:rsidRPr="00376EC3" w:rsidRDefault="00865548" w:rsidP="00F1690E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Текущий контроль</w:t>
      </w:r>
    </w:p>
    <w:p w:rsidR="00865548" w:rsidRPr="00376EC3" w:rsidRDefault="00865548" w:rsidP="00F1690E">
      <w:pPr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3.1.1. Банк тестовых заданий по темам дисциплины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Тест.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Выберете правильный ответ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1. Затяжной экономический кризис 2008-2012 гг. привёл к дефолту одной из стран-участниц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ЕС, это...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Греция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Турция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Венгрия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Румыния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2.В мировой торговле для современной России характерна .... направленность экспорта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Сельскохозяйственная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Сырьевая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Техническая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товарная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3.Одна из передовых стран мировой глобальной экономики, главным фактором экономической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мощи которой являются высокие технологии и наукоёмкое производство -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Япония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Франция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Канада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Великобритания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4.Процесс формирования единой общемировой экономической системы называется...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Глобализация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Вестернизация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Интернационализация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Американизация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5.Экономическая организация, которая ведёт бизнес в разных регионах планеты, называется...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a. Концерн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Транснациональная корпорация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Олигополия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Холдинг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6.Одна из основных социально-демографических тенденций современной Европы –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Рост сельского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Старение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Рост молодёжи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Сокращение продолжительности жизни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7.Одна из основных социально-демографических тенденций современного мира –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Сокращение общей численности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Перенаселение планеты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Сокращение численности многодетных семей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Рост численности населения Европы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8.Для современного мира характерны миграционные потоки...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Из Азии и Африки в Европу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Из Северной Америки в Южную Америку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Из Азии в Африку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Из Европы в Азию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9.Современный этап развития стран Европы и Северной Америки -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Аграрный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Индустриальный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Постиндустриальный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Интегративный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10.Организация стран экспортёров нефти известна в мировой политике и экономике под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аббревиатурой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НАТО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СНГ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11.Россия вступила во всемирную торговую организацию в ... году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2010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2011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2012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2013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12.Международная организация, созданная в 1995 г. с целью либерализации международной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торговли и регулирования торгово-политических отношений государств-членов известна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мировой экономике под названием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ВТО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СНГ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13.Старейшая международная организация, решающая экономические и финансовые споры как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межгосударственном, так и на частном уровне –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14.Правящей партией в современной Китайской Народной Республике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Либеральная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Коммунистическая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Христианские демократы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Социал-демократическая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15.Бессменный лидер Ливии с 1969 г., глава Джамахирии, убитый в ходе гражданской войны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октябре 2011 г.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Саддам Хусейн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Муаммар Каддафи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Усама Бен Ладан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Хосни Мубарак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16.Официальной причиной вторжения сил США и их союзников в Ирак в 2003 г. стало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утверждение представителей США о наличии на территории Ирака...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Штаб-квартиры террористической организации Аль-Каиды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Предприятий по разработке бактериологического и химического оружия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Атомных ракетоносителей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Предприятий по разработке атомного оружия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17.Примером локального конфликта в современной мировой истории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Чеченская война в России (1999 - 2009)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Террористический акт в Беслане в 2004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Волна революций, путчей, мятежей и гражданских войн в арабских государствах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2010-2013 гг.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18.«Арабская весна» 2010-2013 гг. является примером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Межгосударственного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Регионального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Локального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Межконфессионального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19.ООН оформилась в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Годы первой мировой войны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Годы второй мировой войны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Период Суэцкого кризиса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Период Карибского кризиса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20.Широкая кампания мирных протестов, митингов, пикетов, забастовок, которая происходила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ряде городов Украины с 22 ноября 2004 года по январь 2005 года, вошла в историю под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названием...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Бархатная революция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Оранжевая революция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Новая волна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Зелёная улица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21.Один из самых разрушительных и кровопролитных терактов в истории США, связанный со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взрывом Всемирного торгового центра в Нью-Йорке, произошёл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12 декабря 2004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9 сентября 1999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c. 11 сентября 2001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2 сентября 2004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22.Одной из главных причин Арабо-Израильского конфликта, развивающегося на протяжении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 и 21 века стали....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Религиозные противоречия между иудеями и мусульманами, проживающими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приграничных территориях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Территориальные противоречия из-за спорной территории Палестины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Социально-экономические противоречия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Политико-правовые противоречия, связанные с образованием нового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Израиль в 1948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23.Примером межгосударственного конфликта в современной мировой истории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Чеченская война в России (1999 - 2009)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Террористический акт в Нью-Йорке в 2001 г..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Арабо-Израильский конфликт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24.Конфликт в Северной Ирландии (Соединённое королевство Великобритании и Северной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Ирландии) имеет в своей основе территориальные и межнациональные противоречия и поэтому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носит характер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Межконфессиональный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Социально-экономический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Политико-правовой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Этнополитический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25.День 8 августа 2008 г. в современной мировой истории ознаменовался региональным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конфликтом между...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Северной и Южной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Грузией и Северной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Грузией и Россией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Грузией и Южной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26.Концепция построения мировой политической системы в 21 веке на основе формирования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единого политического пространства под властью европейских держав и США получила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название....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Новый мировой порядок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Глобализация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Великая шахматная доска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Американизация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27. Крах построения мультикультурного общества в современной Европе многие политологи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связывают с трагическим событием...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Террористические акты в Норвегии 22 июля 2011 года в Осло и на острове Утойа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Террористический акт в Нью-Йорке в 2001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Террористический акт 1 сентября 2004 г. в Беслане.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28.В 2009 г. нобелевскую премию мира получил...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Альберт Гор - за изучение последствий глобальных климатических изменений,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вызванных деятельностью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b. Международная организация «Врачи без границ» - за гуманитарную деятельность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помощь пострадавшим во время вооруженных конфликтов и от природных,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техногенных катастроф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Барак Обама - за огромные усилия по укреплению международной дипломатии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сотрудничества между народами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Далай-Лама - за неустанную проповедь добросердечия, любви и терпимости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отношениях между отдельными людьми, сообществами и народами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29.Религиозное движение 20 и 21 века, направленное на слияние всех христианских конфессий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одну единую церковь, называется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Экуменизм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Пантеизм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Теософия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Политеизм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30.К культурно-историческим объектам России, которые входят в список всемирного наследия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ЮНЕСКО относится...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Архитектурный ансамбль Погоста в Кижах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Валаамский архипелаг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Командорские острова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Магаданский заповедник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31. Московский Международный театральный фестиваль, который организуется 1 раз в 2 года,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носит имя великого драматурга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А.П.Чехова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Н.А.Островского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У.Шекспира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Б.Шоу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32.Международный кинофестиваль, главным призом которого является «Золотой медведь»,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ежегодно проходит в феврале в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Москва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Берлин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Лондон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Париж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33.Культура, ценности которой создаются с целью коммерческой выгоды, -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Элитарная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Массовая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Народная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Молодёжная субкультура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34.К мировым религиям относится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христианство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синтоизм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индуизм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конфуцианство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35.Какую из перечисленных ниже тенденций развития образования иллюстрирует создание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условий для реализации обучающимися своих интересов и дальнейших (послешкольных)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жизненных планов?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интернационализация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b.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36.Какую из перечисленных ниже тенденций развития образования иллюстрирует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использование в учебном процессе мультимедийных обучающих программ?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37.Какую из перечисленных ниже тенденций развития образования иллюстрирует применение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новейших средств информационной технологии в организации учебного процесса, обучении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различным предметам?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38.О какой тенденции в развитии современного образования свидетельствует повышение роли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общественных дисциплин в образовательном процессе?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интернационализации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демократизации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гуманитаризации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39.Модернизация системы образования в России особое внимание школы, педагогов обращает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личность учащегося, его интересы, запросы, индивидуальные особенности. О какой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тенденции развития российского образования идет речь?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интернационализации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демократизации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гуманизации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гуманитаризации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40.В связи с подписанием Болонской конвенции высшая школа России перешла 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двухуровневую систему образования: бакалавриат и магистратуру. Какую тенденцию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развитии образования иллюстрирует данный факт?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компьютеризацию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интернационализацию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41.Творчество рок-группы U-2 основано на синтезе современной рок-музыки и традиционных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кельтских мелодий. Группа проводит мировые турне и собирает на свои концерты 20-ти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тысячные стадионы, имеет коммерческий успех. Данн ый пример позволяет проиллюстрировать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взаимосвязь между такими формами культуры, как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массовая и элитарная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элитарная и народная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массовая и народная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d. традиционная и элитарная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42.Международная организация, структурная часть ООН, курирующая вопросы культуры, науки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образования –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ЮНИСЕФ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ЮНЕСКО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АТЭС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43.Система международного права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целостная правовая система, включающая в себя правовые системы государств,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политические и дипломатические договоренности по международным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правоотношениям;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международно-правовые обычаи и договоренности, принятые международным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законодательством и исполняемые субъектами международных отношений;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совокупность взаимосвязанных отраслей международного права, объединенных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общими принципами, а также имеющих свои принципы и подразделяющихся 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институты и подотрасли, состоящие из действующих норм международного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права, регулирующих отношения между его субъектами;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44.Международное право регулирует: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отношения между гражданами и юридическими лицами разных государств;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межгосударственные отношения;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конфликтные межгосударственные отношения;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отношения, возникающие в период военного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45.Объектом международно-правого регулирования являются: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правоотношения между международными межправительственными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неправительственными организациями, государствами, нациями и народами;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публичные (межвластные) отношения субъектов международного права по поводу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материальных и нематериальных благ, действий и воздержаний от действий;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отношения между субъектами, осуществляющими дипломатические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экономические связи,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частные отношения, возникающие между гражданами разных стран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46.Субъекты в международном праве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индивиды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транснациональные корпорации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межправительственные и неправительственные организации;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суверенные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47.Наиболее авторитетные международно-правовые документы, закрепляющие основные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принципы международного права,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Устав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Всеобщая декларация прав человека 1948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Декларация о предоставлении независимости колониальным странам и народам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1960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Статут Международного суда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48.Принцип территориальной целостности государств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отказ от каких-либо территориальных притязаний в данный момент и в будущем;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запрещение насильственного захвата, присоединения или расчленения территории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иностранного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признание существующих границ,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d. признание права нации на исконные исторические территории.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49.Международно-правовой обычай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сложившееся в международной практике правило поведения, за которым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субъекты международного права признают юридически обязательный характер;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норма международной вежливости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неписанная норма права, соблюдение которой носит добровольный характер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источник права, который является приоритетным в международном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гуманитарном праве.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50.Какие из перечисленных органов не входят в систему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Совет 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Экономический суд;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Всемирный почтовый союз;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Юнеско.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51.Виды территорий, определяемые в международном праве: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государственная территория, территории с международным режимом, территории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 смешанным режимом;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поверхность Земного шара и космических тел, поверхности под морями и другими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водоемами;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открытые и закрытые территории, специализированные территории, территории с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двойным режимом,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особо охраняемые природные территории.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52.Виды ответственности в международном праве: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политическая ответственность, уголовная ответственность, гражданско-правовая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ответственность;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политическая ответственность, материальная ответственность;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дипломатическая ответственность, консульская ответственность: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морально-этическая ответственность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53.Мирные средства разрешения международных споров: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мирные конференции и челночная дипломатия;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переговоры, консультации сторон, международный арбитраж, судебное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разбирательство;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встречи "без галстука: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организация мирных парадов, акций протеста и митингов.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54.К видам преступлений против человечности относятся: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терроризм,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незаконный оборот наркотиков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применение оружия массового уничтожения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геноцид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55.Под геноцидом в международном праве понимается: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бесчеловечные акты, совершаемые с целью установления власти одной расовой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действия, направленные на уничтожение расовой группы;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действия, направленные на уничтожение экологических систем и объектов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действия, которые могут привести к уничтожению человечества.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56."Экстрадиция"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выдача преступника другому государству;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согласие на исполнение дипломатом его обязанностей;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доступ в открытые морские порты;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d. получение двойного гражданства.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57.Категории населения государства: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граждане, иностранцы, лица без гражданства;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мужское население, женское население, взрослые, подростки, дети;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совершеннолетние, несовершеннолетние,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дееспособные, недееспособные.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58.Какие споры вправе принимать к рассмотрению Международный Суд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экономические споры между государствами;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споры между государством и гражданином;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политические споры между государствами;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экономические споры между частной компанией и государством.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59.Правовой статус воздушного судна: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управления им гражданами того или иного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использования воздушного пространства того или иного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его регистрации в том или ином государстве,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воздушное судно обладает национальной принадлежностью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производства его в той или иной стране.</w:t>
      </w:r>
    </w:p>
    <w:p w:rsidR="00865548" w:rsidRPr="00376EC3" w:rsidRDefault="00865548" w:rsidP="00376EC3">
      <w:pP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60.Правовой статус космических объектов: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космический объект обладает юрисдикцией, определяемой по факту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постройки;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космический объект обладает юрисдикцией, определяемой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национальной регистрации;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космический объект является общим наследием всего человечества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национальная юрисдикция на него не распространяется,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космический объект обладает юрисдикцией, определяемой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использования космодрома, находящегося в той или иной стране.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61.При избрании непостоянных членов Совета Безопасности ООН учитываются следующие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факторы: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степень участия государства в поддержании международного мира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величина государственной территории;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принцип справедливого географического распределения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статус нейтрального государства.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62.Какой из органов ООН вправе принять решение о применении вооруженной силы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Генеральная Ассамблея;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Совет 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Генеральный секретарь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Специальное заседание СБСЕ.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63.Натурализация –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приобретение гражданства по рождению;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восстановление гражданства;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приобретение гражданства по ходатайству самого индивида,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приобретение гражданства по факту вступления в брак.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64.Резиденция Международных судебных органов располагаются в голландском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Страсбург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Амстердам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Роттердам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Гаага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65.Постоянный правовой институт, в компетенцию которого входит преследование лиц,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ответственных за геноцид, военные преступления и преступления против человечности,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существующий с 2002 года –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66.Механизм защиты прав человека реализует международная организация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67.Резиденция Европейского суда по правам человека располагается во французском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Страсбург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Марсель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Брюгге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Гаага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1.Политическое развитие СССР в 1964–1982 гг. характеризует: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 многопартийности;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стремление к сохранению стабильности;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углубление критики сталинизма.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Экономическая реформа в области сельского хозяйства и промышленности (Косыгинская) , начатая в 1965 г., предусматривала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усиление централизации и бюрократизации управления;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к частной собственности;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 материального стимулирования и самостоятельности предприятий.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3.ЕвроСоюз это-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Экономическое и политическое объединение европейских стран;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Военно-политическое объединение европейских стран;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Экономический союз европейских стран и США.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4.Сущность изменений в политической системе СССР в 1985–1991 характеризует: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 формирования многопартийности;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усиление тотального контроля КПСС над всеми сферами жизни общества;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«командно-административной системы» управления.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5.Главная цель США в отношении России в 90 – е гг. 20 в., это: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продолжить отношения на принципах «Холодной войны»;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ослабить РФ как ядерную державу;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 Россию в структуру НАТО.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Постсоветское пространство- это…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независимые государства, образовавшиеся после распада СССР в 1991 г;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военно-политическое объединение союзных республик в составе СССР;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объединение бывших союзных республик и государств, прилегающих к границам Союза.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7.Главным итогом «Бархатных революций» в странах Восточной Европы стало: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1.установление коммунистических режимов;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падение коммунистических режимов;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образование режимов «Народной демократии».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8. «Новое политическое мышление» – это…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внешнеполитический курс М. С. Горбачева;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«Программы 500 дней» Г. Явлинского и С. Шаталина;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реформа политической системы.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9. Назовите характерную черту мирового развития в конце ХХ века…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 развитых стран от ядерного оружия;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колониальной системы;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глобализация и интернационализация экономики.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10. Одно из первых мероприятий в курсе реформ «Шоковая терапия»...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установление твердых цен на продукты;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либерализация цен и торговли;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национализации предприятий.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11.Период двоевластия в 1993 г. завершился…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созданием федеральных округов;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одновременным избранием Президентом РФ В. В. Путина;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победой Ельцина и принятием новой Конституции.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12. Обострение проблемы национальной безопасности постсоветской России связано 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вступлением России в ЕС;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расширением НАТО на восток;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подписанием Устава СНГ.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13. Российско-чеченский конфликт возник из-за: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провозглашение независимой Чеченской республики Ичкерия;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решения чеченского руководства о вступлении в НАТО;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3.провозглашения Чечено-Ингушской Республики.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14. Назовите военно-политическую организацию, объединявшую страны, входящих в мировую систему социализма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НАТО- Организация Северно-Атлантического Альянса;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СЭВ - Совет Экономической взаимопомощи;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ОВД – Организация Варшавского договора.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15. «Холодная война» это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политическое давление, применяемое СССР к странам Европы в послевоенный период.;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международных отношений, для которой характерен раскол мира на две военно-политические группировки, возглавляемые СССР и США и постоянная конфронтация между ними;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и экономическая конфронтация между странами Европы и Азии после войны.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16.Дефолт 1998г. был вызван: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огромным внутренним и внешним долгом России;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давлением олигархов на власть;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ростом мировых цен на нефть.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17. Болонский процесс – это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Процесс сближения и гармонизации систем высшего образования стран Европы с целью создания единого европейского пространства высшего образования;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Экономическая интеграция стран Восточной Европы;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экономической помощи США странам антигитлеровской коалиции в послевоенное время.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18. Во 2-й тур президентских выборов 1996 г. вышли: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А. Лебедь и Г.Зюганов;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Б. Ельцин и Г. Зюганов;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Зюганов и В.Путин.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19. Изменение стратегической концепции НАТО в 1990 г. связано с ….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распадом мировой системы социализма;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2.созданием ОВД;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началом «холодной войны».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20. Первым Президентом России был: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В.В. Путин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Б.Н. Ельцин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М.С. Горбачёв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1.Косыгинская реформа 1965 потерпела неудачу, так как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успеху не способствовала международная обстановка;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предприятия были против хозяйственной самостоятельности;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противоречила советской идеологии, в условиях командно-административной системы элементы рынка не работали.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2.Заключительный акт Совещания по безопасности и сотрудничеству в Европе 1975 г содержал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невмешательства во внутренние дела иностранных государств;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подписавших стран иметь только одну систему противоракетной обороны;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ограничения количества баллистических ракет и пусковых установок для подписавших стран на том уровне, на котором они находились на момент подписания документа.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3.Какой из перечисленных терминов непосредственно связан с периодом перестройки?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гласность;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развитой социализм;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Совнархоз.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4.Ввод войск стран участниц ОВД в Чехословакию в 1968 г. произошел, так как…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СССР видел угрозу в развале мировой системы социализма;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Была большая вероятность мировой войны;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Чехословакия просила помощи, чтобы не допустить гражданской войны.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5.Приватизация это-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частной собственности в государственную;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государственной собственности в частную;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сближения государства и церкви.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6. Дефолт в РФ в 1998 г. был вызван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Повышением мировых цен на нефть;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Огромным внутренним и внешним долгом РФ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Укреплением России на мировой арене.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7.Главная цель деятельности ООН...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борьба за мир и укрепление общемировой безопасности;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борьба со «странами –изгоями»;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развязывание региональных конфликтов.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8.Распад СССР произошел в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1985г.;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1989г.;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1991г.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9.Какой новый орган власти появился в период перестройки?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Государственная Дума;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Съезд народных депутатов;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Совет.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10.Одним из последствий выступления ГКЧП (августовский путч) в 1991г. стало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референдума о сохранении СССР;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авторитета М.С. Горбачева;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ускорение распада СССР.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11.8 декабря 1991 г. в резиденции под Минском президенты России, Украины и Председатель Верховного совета Белоруссии подписали соглашение о (об) создании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СНГ;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ОДКБ;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ЕС.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12.Эта бывшая советская республика не входит в СНГ 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Армения;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Белоруссия;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Литва.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13.Шоковая терапия и принятие Конституции 1993 г. относятся к периоду руководства страной 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Ельциным;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Путиным.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14. Двоевластие в РФ в 1992-93 гг. связано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Б.Ельцина и коммунистов в Верховном Совете и Съезде народных депутатов;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Б. Ельцина и В.Жириновского;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Ельцина и Путина.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15.К причинам проведения административной реформы (разделение страны на федеральные округа) относится...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четкое закрепление полномочий между центром и субъектами; создание вертикали власти;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подготовка к созданию унитарного государства;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3.укрепление международного статуса России.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16. Конституция РФ была принята в (месяц, год):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декабря 1993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декабря 1994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 декабря 1991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17. Созыв Государственной думы Российской Федерации и дефолт относятся к периоду руководства страной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Ельциным;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Путиным.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18.Федеральные округа РФ были созданы в (году):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1998.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1999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2000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19.Военные действия в Чечне начались в (году) (первая Чеченская война):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1994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1995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1996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20. Обострение проблемы национальной безопасности постсоветской России связано 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вступлением России в ЕС;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расширением НАТО на восток;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подписанием Устава СНГ.</w:t>
      </w:r>
    </w:p>
    <w:p w:rsidR="003703E7" w:rsidRPr="00376EC3" w:rsidRDefault="003703E7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A4" w:rsidRPr="00376EC3" w:rsidRDefault="003703E7" w:rsidP="00376EC3">
      <w:pPr>
        <w:spacing w:after="0" w:line="24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376EC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№1   Культурное развитие народов Советского Союза и русская культура.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№2: Политические события в Восточной Европе во второй половине 80-х гг.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№3: Идеи «политкультурности» и молодежные экстремистские движения.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193CA4" w:rsidRPr="00376EC3" w:rsidRDefault="00193CA4" w:rsidP="00376EC3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193CA4" w:rsidRPr="00376EC3" w:rsidRDefault="00193CA4" w:rsidP="00376EC3">
      <w:pPr>
        <w:spacing w:after="2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3.2. Промежуточная аттестация</w:t>
      </w:r>
    </w:p>
    <w:p w:rsidR="00865548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93CA4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вопросов для подготовки обучающихся к дифференцированному зачету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1. Внутренняя  политика  государственной  власти  в  СССР к  началу  1980-х гг.  Особенности  идеологии, национальной и социально-экономической политики.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2.  Культурное развитие народов Советского Союза и русская культура.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3.  Внешняя  политика  СССР. Отношения  с сопредельными  государствами,  Евросоюзом,  США,  странами «третьего мира».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4.Политические события в Восточной Европе во второй половине 80-х гг.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5. Отражение событий в Восточной Европе на дезинтеграционных процессах в СССР.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6. Ликвидация (распад) СССР и образование СНГ. Российская Федерация как правопреемница СССР.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7. Локальные национальные и религиозные конфликты на пространстве бывшего СССР в 1990-е гг.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8.  Участие  международных  организаций  (ООН, ЮНЕСКО) в  разрешении   конфликтов  на постсоветском пространстве.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9.  Российская Федерация    в   планах   международных   организаций:   военно-политическая   конкуренция   и экономическое сотрудничество. Планы НАТО в отношении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10. Россия на постсоветском пространстве: договоры с Украиной,  Белоруссией, Абхазией, Южной Осетией и пр.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11.  Внутренняя  политика  России на Северном Кавказе. Причины, участники,   содержание, результаты вооруженного конфликта в этом регионе.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12.  Изменения в территориальном устройстве Российской Федерации.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lastRenderedPageBreak/>
        <w:t>13.  Расширение   Евросоюза,   формирование   мирового   «рынка  труда», глобальная   программа НАТО  и политические ориентиры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14. 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15. Проблема экспансии в Россию западной системы ценностей и формирование «массовой культуры».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16.  Тенденции сохранения национальных, религиозных, культурных традиций и «свобода совести» в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17. Перспективные направления и основные проблемы развития РФ на современном этапе.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18.  Территориальная целостность России, уважение прав  ее населения  и соседних народов – главное условие политического развития.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19.  Инновационная деятельность – приоритетное направление в науке и экономике.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20.  Сохранение традиционных нравственных ценностей и индивидуальных свобод человека – основа развития культуры в РФ.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376EC3" w:rsidP="00376EC3">
      <w:pPr>
        <w:spacing w:after="3" w:line="280" w:lineRule="auto"/>
        <w:ind w:right="351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 вариант</w:t>
      </w:r>
    </w:p>
    <w:p w:rsidR="00865548" w:rsidRPr="00376EC3" w:rsidRDefault="00865548" w:rsidP="00376EC3">
      <w:pPr>
        <w:spacing w:after="3" w:line="280" w:lineRule="auto"/>
        <w:ind w:right="35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Выберите один правильный ответ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Приведите в соответствии события и даты: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установление дипломатических отношений между СССР и США;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подписание советско-французского договора о взаимной помощи;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Вступление в ССР в лигу Наций;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совещание глав правительства Великобритании, Франции, Германии и Италии в Мюнхене;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Заявление советской правительства о поддержке Испанской республике. </w:t>
      </w:r>
    </w:p>
    <w:p w:rsidR="00865548" w:rsidRPr="00376EC3" w:rsidRDefault="00865548" w:rsidP="00376EC3">
      <w:pPr>
        <w:spacing w:after="2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18 сентября 1934г.;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сентябрь 1938г.;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4 октября 1936г.;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16 ноября 1933г.;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2 мая 1935г.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Пост наркома иностранных дел СССР накануне и вовремя Великой Отечественной войны занимал: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Л.М. Каганович;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М.М. Литвинов; 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В.М.Молотов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3.Прорывом «линии Маннергейма» руководил: 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К.Е. Ворошилов;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Г.К. Жукова;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С.К Тимошенко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 Впервые во Второй мировой войне немецкие войска вынуждены были перейти к обороне в сражении: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под Смоленском 30июля 1941г.;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за Киев 11 сентября 1941г.; </w:t>
      </w:r>
    </w:p>
    <w:p w:rsidR="00865548" w:rsidRPr="00376EC3" w:rsidRDefault="00865548" w:rsidP="00376EC3">
      <w:pPr>
        <w:spacing w:after="7" w:line="270" w:lineRule="auto"/>
        <w:ind w:right="644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В) за Одессу 16 октября 1941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Обороной Москвы руководил: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А.М. Василевский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Г.К. Жуков </w:t>
      </w:r>
    </w:p>
    <w:p w:rsidR="00865548" w:rsidRPr="00376EC3" w:rsidRDefault="00865548" w:rsidP="00376EC3">
      <w:pPr>
        <w:spacing w:after="1" w:line="279" w:lineRule="auto"/>
        <w:ind w:right="389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К.К. Рокоссовский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6. Созданный 24 июля 1941. Сове по эвакуации возглавил: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А.Н. Косыгин;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А.И. Микоян; </w:t>
      </w:r>
    </w:p>
    <w:p w:rsidR="00865548" w:rsidRPr="00376EC3" w:rsidRDefault="00865548" w:rsidP="00376EC3">
      <w:pPr>
        <w:spacing w:after="1" w:line="279" w:lineRule="auto"/>
        <w:ind w:right="35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Н.М. Шверник.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7. Строки из личного письма поэта-фронтовика А.А. Суркова к жене стали текстом песни: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«Землянка»;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«Темная ночь»; </w:t>
      </w:r>
    </w:p>
    <w:p w:rsidR="00865548" w:rsidRPr="00376EC3" w:rsidRDefault="00865548" w:rsidP="00376EC3">
      <w:pPr>
        <w:spacing w:after="3" w:line="280" w:lineRule="auto"/>
        <w:ind w:right="2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«В лесу прифронтовом»</w:t>
      </w:r>
    </w:p>
    <w:p w:rsidR="00865548" w:rsidRPr="00376EC3" w:rsidRDefault="00865548" w:rsidP="00376EC3">
      <w:pPr>
        <w:spacing w:after="3" w:line="280" w:lineRule="auto"/>
        <w:ind w:right="2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8.План контрнаступления советских войск под Сталинградом имел кодовое наименование: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«Тайфун»; Б) «Цитадель»;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«Уран».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Главное значение Курской битвы: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закреплен окончательный переход стратегической инициативы в руки советского командования;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положено начало формирования антигитлеровской коалиции; </w:t>
      </w:r>
    </w:p>
    <w:p w:rsidR="00865548" w:rsidRPr="00376EC3" w:rsidRDefault="00865548" w:rsidP="00376EC3">
      <w:pPr>
        <w:spacing w:after="7" w:line="270" w:lineRule="auto"/>
        <w:ind w:right="460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укрепился международный авторитет СССР.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10. Второй фронт в Европе был открыт: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 декабря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6 июня 1944г.; </w:t>
      </w:r>
    </w:p>
    <w:p w:rsidR="00865548" w:rsidRPr="00376EC3" w:rsidRDefault="00865548" w:rsidP="00376EC3">
      <w:pPr>
        <w:spacing w:after="3" w:line="280" w:lineRule="auto"/>
        <w:ind w:right="7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10 декабря 1944г.</w:t>
      </w:r>
    </w:p>
    <w:p w:rsidR="00865548" w:rsidRPr="00376EC3" w:rsidRDefault="00865548" w:rsidP="00376EC3">
      <w:pPr>
        <w:spacing w:after="3" w:line="280" w:lineRule="auto"/>
        <w:ind w:right="72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11. Знаменитая встреча на Эльбе советских и американских войск произошла в 1945г.: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25 апреля; Б) 30 апреля; </w:t>
      </w:r>
    </w:p>
    <w:p w:rsidR="00865548" w:rsidRPr="00376EC3" w:rsidRDefault="00865548" w:rsidP="00376EC3">
      <w:pPr>
        <w:spacing w:after="3" w:line="280" w:lineRule="auto"/>
        <w:ind w:right="507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8 мая.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12. Потери населения СССР в войне составили: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13 млн человек;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20 млн человек; </w:t>
      </w:r>
    </w:p>
    <w:p w:rsidR="00865548" w:rsidRPr="00376EC3" w:rsidRDefault="00865548" w:rsidP="00376EC3">
      <w:pPr>
        <w:spacing w:after="3" w:line="280" w:lineRule="auto"/>
        <w:ind w:right="44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27 млн человек.</w:t>
      </w:r>
    </w:p>
    <w:p w:rsidR="00865548" w:rsidRPr="00376EC3" w:rsidRDefault="00865548" w:rsidP="00376EC3">
      <w:pPr>
        <w:spacing w:after="3" w:line="280" w:lineRule="auto"/>
        <w:ind w:right="440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Карточная система после войны была отменена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1945г.; Б) 1946г.; </w:t>
      </w:r>
    </w:p>
    <w:p w:rsidR="00865548" w:rsidRPr="00376EC3" w:rsidRDefault="00865548" w:rsidP="00376EC3">
      <w:pPr>
        <w:spacing w:after="3" w:line="280" w:lineRule="auto"/>
        <w:ind w:right="44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1947г.</w:t>
      </w:r>
    </w:p>
    <w:p w:rsidR="00865548" w:rsidRPr="00376EC3" w:rsidRDefault="00865548" w:rsidP="00376EC3">
      <w:pPr>
        <w:spacing w:after="3" w:line="280" w:lineRule="auto"/>
        <w:ind w:right="441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14.Совнарком был преобразован в Совет Министров: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1945г.; Б) 1946г.; </w:t>
      </w:r>
    </w:p>
    <w:p w:rsidR="00865548" w:rsidRPr="00376EC3" w:rsidRDefault="00865548" w:rsidP="00376EC3">
      <w:pPr>
        <w:spacing w:after="3" w:line="280" w:lineRule="auto"/>
        <w:ind w:right="28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1948г.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Укажите термины, соответствующие следующим определениям: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высшая точка развития, расцвет; </w:t>
      </w:r>
    </w:p>
    <w:p w:rsidR="00865548" w:rsidRPr="00376EC3" w:rsidRDefault="00865548" w:rsidP="00376EC3">
      <w:pPr>
        <w:spacing w:after="7" w:line="270" w:lineRule="auto"/>
        <w:ind w:right="46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Б) система мер, направленных на изоляцию; </w:t>
      </w:r>
    </w:p>
    <w:p w:rsidR="00865548" w:rsidRPr="00376EC3" w:rsidRDefault="00865548" w:rsidP="00376EC3">
      <w:pPr>
        <w:spacing w:after="7" w:line="270" w:lineRule="auto"/>
        <w:ind w:right="465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В) карательные меры, наказание. </w:t>
      </w:r>
    </w:p>
    <w:p w:rsidR="00865548" w:rsidRPr="00376EC3" w:rsidRDefault="00865548" w:rsidP="00376EC3">
      <w:pPr>
        <w:spacing w:after="2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репрессии;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апогей; </w:t>
      </w:r>
    </w:p>
    <w:p w:rsidR="00865548" w:rsidRPr="00376EC3" w:rsidRDefault="00865548" w:rsidP="00376EC3">
      <w:pPr>
        <w:spacing w:after="3" w:line="280" w:lineRule="auto"/>
        <w:ind w:right="263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«железный занавес». </w:t>
      </w:r>
    </w:p>
    <w:p w:rsidR="00865548" w:rsidRPr="00376EC3" w:rsidRDefault="00865548" w:rsidP="00376EC3">
      <w:pPr>
        <w:spacing w:after="3" w:line="280" w:lineRule="auto"/>
        <w:ind w:right="263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16. Послевоенное устройство мира было окончательно определено на: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Ялтинской (Крымской) конференции;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Потсдамской (Берлинской) конференции; </w:t>
      </w:r>
    </w:p>
    <w:p w:rsidR="00865548" w:rsidRPr="00376EC3" w:rsidRDefault="00865548" w:rsidP="00376EC3">
      <w:pPr>
        <w:spacing w:after="3" w:line="280" w:lineRule="auto"/>
        <w:ind w:right="30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конференции в Сан-Франциско, принявший Устав ООН. </w:t>
      </w:r>
    </w:p>
    <w:p w:rsidR="00865548" w:rsidRPr="00376EC3" w:rsidRDefault="00865548" w:rsidP="00376EC3">
      <w:pPr>
        <w:spacing w:after="3" w:line="280" w:lineRule="auto"/>
        <w:ind w:right="30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17. Главой советского правительства после смерти Сталина стал: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Л.П. Берия;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Н.С. Хрущев;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Г.М. Маленков. </w:t>
      </w:r>
    </w:p>
    <w:p w:rsidR="00865548" w:rsidRPr="00376EC3" w:rsidRDefault="00865548" w:rsidP="00376EC3">
      <w:pPr>
        <w:spacing w:after="3" w:line="280" w:lineRule="auto"/>
        <w:ind w:right="213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18. Н.С. Хрущев был назначен Председателем Совета Министров CССР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1957г.; Б) 1958г.; </w:t>
      </w:r>
    </w:p>
    <w:p w:rsidR="00865548" w:rsidRPr="00376EC3" w:rsidRDefault="00865548" w:rsidP="00376EC3">
      <w:pPr>
        <w:spacing w:after="3" w:line="280" w:lineRule="auto"/>
        <w:ind w:right="213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1961г.</w:t>
      </w:r>
    </w:p>
    <w:p w:rsidR="00865548" w:rsidRPr="00376EC3" w:rsidRDefault="00865548" w:rsidP="00376EC3">
      <w:pPr>
        <w:spacing w:after="3" w:line="280" w:lineRule="auto"/>
        <w:ind w:right="213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19. Спуск на воду первого в мире атомного ледокола «Ленин» состоялся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1956г.; Б) 1957г.; </w:t>
      </w:r>
    </w:p>
    <w:p w:rsidR="00865548" w:rsidRPr="00376EC3" w:rsidRDefault="00865548" w:rsidP="00376EC3">
      <w:pPr>
        <w:spacing w:after="7" w:line="270" w:lineRule="auto"/>
        <w:ind w:right="554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1959г.</w:t>
      </w:r>
    </w:p>
    <w:p w:rsidR="00865548" w:rsidRPr="00376EC3" w:rsidRDefault="00865548" w:rsidP="00376EC3">
      <w:pPr>
        <w:spacing w:after="7" w:line="270" w:lineRule="auto"/>
        <w:ind w:right="554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20. Дата первого полета человека в космос: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4 октября 1957г.; Б) 12 апреля1961г.;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13 мая 1963г. </w:t>
      </w:r>
    </w:p>
    <w:p w:rsidR="00865548" w:rsidRPr="00376EC3" w:rsidRDefault="00865548" w:rsidP="00376EC3">
      <w:pPr>
        <w:spacing w:after="3" w:line="280" w:lineRule="auto"/>
        <w:ind w:right="63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21. Корейская война закончилась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1952г.; Б) 1953г.; </w:t>
      </w:r>
    </w:p>
    <w:p w:rsidR="00865548" w:rsidRPr="00376EC3" w:rsidRDefault="00865548" w:rsidP="00376EC3">
      <w:pPr>
        <w:spacing w:after="3" w:line="280" w:lineRule="auto"/>
        <w:ind w:right="119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1956г.</w:t>
      </w:r>
    </w:p>
    <w:p w:rsidR="00865548" w:rsidRPr="00376EC3" w:rsidRDefault="00865548" w:rsidP="00376EC3">
      <w:pPr>
        <w:spacing w:after="3" w:line="280" w:lineRule="auto"/>
        <w:ind w:right="11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22. Берлинский кризис, связанный, с возведением Берлинской стены имел место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1958г.; Б) 1962г.;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1964г.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23. Договор о запрещение испытаний ядерного оружия на земле, в атмосфере и под водой был подписан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1961г.; Б) 1962г.; </w:t>
      </w:r>
    </w:p>
    <w:p w:rsidR="00865548" w:rsidRPr="00376EC3" w:rsidRDefault="00865548" w:rsidP="00376EC3">
      <w:pPr>
        <w:spacing w:after="3" w:line="280" w:lineRule="auto"/>
        <w:ind w:right="14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1963г.</w:t>
      </w:r>
    </w:p>
    <w:p w:rsidR="00865548" w:rsidRPr="00376EC3" w:rsidRDefault="00865548" w:rsidP="00376EC3">
      <w:pPr>
        <w:spacing w:after="3" w:line="280" w:lineRule="auto"/>
        <w:ind w:right="14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24. После отстранения Н.С. Хрущева от власти правительство СССР возглавил: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Л.И. Брежнев;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А.Н. Косыгин; </w:t>
      </w:r>
    </w:p>
    <w:p w:rsidR="00865548" w:rsidRPr="00376EC3" w:rsidRDefault="00865548" w:rsidP="00376EC3">
      <w:pPr>
        <w:spacing w:after="3" w:line="280" w:lineRule="auto"/>
        <w:ind w:right="41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В) Н.В. Подгорный.</w:t>
      </w:r>
    </w:p>
    <w:p w:rsidR="00865548" w:rsidRPr="00376EC3" w:rsidRDefault="00865548" w:rsidP="00376EC3">
      <w:pPr>
        <w:spacing w:after="3" w:line="280" w:lineRule="auto"/>
        <w:ind w:right="414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25. «Брежневская» Конституция СССР была принята в: </w:t>
      </w:r>
    </w:p>
    <w:p w:rsidR="00865548" w:rsidRPr="00376EC3" w:rsidRDefault="00865548" w:rsidP="00376EC3">
      <w:pPr>
        <w:spacing w:after="7" w:line="270" w:lineRule="auto"/>
        <w:ind w:right="82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1971 г.; Б) 1975г.; </w:t>
      </w:r>
    </w:p>
    <w:p w:rsidR="00865548" w:rsidRPr="00376EC3" w:rsidRDefault="00865548" w:rsidP="00376EC3">
      <w:pPr>
        <w:spacing w:after="3" w:line="280" w:lineRule="auto"/>
        <w:ind w:right="612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1977г.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3" w:line="280" w:lineRule="auto"/>
        <w:ind w:right="612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26. Программа мира была принята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1971г.; Б) 1975г.; </w:t>
      </w:r>
    </w:p>
    <w:p w:rsidR="00865548" w:rsidRPr="00376EC3" w:rsidRDefault="00865548" w:rsidP="00376EC3">
      <w:pPr>
        <w:spacing w:after="3" w:line="280" w:lineRule="auto"/>
        <w:ind w:right="503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1979г. </w:t>
      </w:r>
    </w:p>
    <w:p w:rsidR="00865548" w:rsidRPr="00376EC3" w:rsidRDefault="00865548" w:rsidP="00376EC3">
      <w:pPr>
        <w:spacing w:after="3" w:line="280" w:lineRule="auto"/>
        <w:ind w:right="50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27. Советские войска вступили в Афганистан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1978г.; Б) 1979г.; </w:t>
      </w:r>
    </w:p>
    <w:p w:rsidR="00865548" w:rsidRPr="00376EC3" w:rsidRDefault="00865548" w:rsidP="00376EC3">
      <w:pPr>
        <w:spacing w:after="3" w:line="280" w:lineRule="auto"/>
        <w:ind w:right="46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1980г. </w:t>
      </w:r>
    </w:p>
    <w:p w:rsidR="00865548" w:rsidRPr="00376EC3" w:rsidRDefault="00865548" w:rsidP="00376EC3">
      <w:pPr>
        <w:spacing w:after="3" w:line="280" w:lineRule="auto"/>
        <w:ind w:right="462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28. М.С. Горбачев стал лидером партии и страны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1984г.;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1985г.; </w:t>
      </w:r>
    </w:p>
    <w:p w:rsidR="00865548" w:rsidRPr="00376EC3" w:rsidRDefault="00865548" w:rsidP="00376EC3">
      <w:pPr>
        <w:spacing w:after="3" w:line="280" w:lineRule="auto"/>
        <w:ind w:right="423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1987г. </w:t>
      </w:r>
    </w:p>
    <w:p w:rsidR="00865548" w:rsidRPr="00376EC3" w:rsidRDefault="00865548" w:rsidP="00376EC3">
      <w:pPr>
        <w:spacing w:after="3" w:line="280" w:lineRule="auto"/>
        <w:ind w:right="42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29. Многопартийность начала возрождаться в СССР в: </w:t>
      </w:r>
    </w:p>
    <w:p w:rsidR="00865548" w:rsidRPr="00376EC3" w:rsidRDefault="00865548" w:rsidP="00376EC3">
      <w:pPr>
        <w:spacing w:after="7" w:line="270" w:lineRule="auto"/>
        <w:ind w:right="7567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1988г.; Б)1990г.;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В)1991г. </w:t>
      </w:r>
    </w:p>
    <w:p w:rsidR="00865548" w:rsidRPr="00376EC3" w:rsidRDefault="00865548" w:rsidP="00376EC3">
      <w:pPr>
        <w:numPr>
          <w:ilvl w:val="0"/>
          <w:numId w:val="19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Беловежское соглашение о прекращении действия Союзного договора 1922г. подписали. Выберите несколько правильных ответов.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Б.Н. Ельцин;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Н.А. Назарбаев;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М.С. Горбачев; </w:t>
      </w:r>
    </w:p>
    <w:p w:rsidR="00865548" w:rsidRPr="00376EC3" w:rsidRDefault="00865548" w:rsidP="00376EC3">
      <w:pPr>
        <w:spacing w:after="7" w:line="270" w:lineRule="auto"/>
        <w:ind w:right="750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Л.М. Кравчук; Д) С.В. Шушкевич;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Г.А. Алиев. </w:t>
      </w:r>
    </w:p>
    <w:p w:rsidR="00865548" w:rsidRPr="00376EC3" w:rsidRDefault="00865548" w:rsidP="00376EC3">
      <w:pPr>
        <w:numPr>
          <w:ilvl w:val="0"/>
          <w:numId w:val="19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Концепция перехода советской Экономики к регулируемой рыночной экономике была принята в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1988г.;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989г.; </w:t>
      </w:r>
    </w:p>
    <w:p w:rsidR="00865548" w:rsidRPr="00376EC3" w:rsidRDefault="00865548" w:rsidP="00376EC3">
      <w:pPr>
        <w:spacing w:after="3" w:line="280" w:lineRule="auto"/>
        <w:ind w:right="43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1990г.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32. Вывод советских войск из Афганистана начался в: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1987г.;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1988г.; </w:t>
      </w:r>
    </w:p>
    <w:p w:rsidR="00865548" w:rsidRPr="00376EC3" w:rsidRDefault="00865548" w:rsidP="00376EC3">
      <w:pPr>
        <w:spacing w:after="3" w:line="280" w:lineRule="auto"/>
        <w:ind w:right="325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1989г.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33. «Бархатные революции» в Восточной Европе имели место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1989г.;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1990г.; </w:t>
      </w:r>
    </w:p>
    <w:p w:rsidR="00865548" w:rsidRPr="00376EC3" w:rsidRDefault="00865548" w:rsidP="00376EC3">
      <w:pPr>
        <w:spacing w:after="3" w:line="280" w:lineRule="auto"/>
        <w:ind w:right="3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1991г.</w:t>
      </w:r>
    </w:p>
    <w:p w:rsidR="00865548" w:rsidRPr="00376EC3" w:rsidRDefault="00865548" w:rsidP="00376EC3">
      <w:pPr>
        <w:spacing w:after="3" w:line="280" w:lineRule="auto"/>
        <w:ind w:right="35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34.Программа радикального перехода к рынку была принята российским руководством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мае 1990г.; Б) октябре 1991г.; </w:t>
      </w:r>
    </w:p>
    <w:p w:rsidR="00865548" w:rsidRPr="00376EC3" w:rsidRDefault="00865548" w:rsidP="00376EC3">
      <w:pPr>
        <w:spacing w:after="3" w:line="280" w:lineRule="auto"/>
        <w:ind w:right="50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декабре 1992г.</w:t>
      </w:r>
    </w:p>
    <w:p w:rsidR="00865548" w:rsidRPr="00376EC3" w:rsidRDefault="00865548" w:rsidP="00376EC3">
      <w:pPr>
        <w:spacing w:after="3" w:line="280" w:lineRule="auto"/>
        <w:ind w:right="504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35.Новая Конституция в России была принята: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12 июня 1991г.;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5апреля 1993г.; </w:t>
      </w:r>
    </w:p>
    <w:p w:rsidR="00865548" w:rsidRPr="00376EC3" w:rsidRDefault="00865548" w:rsidP="00376EC3">
      <w:pPr>
        <w:spacing w:after="3" w:line="280" w:lineRule="auto"/>
        <w:ind w:right="38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12 декабря 1993г.</w:t>
      </w:r>
    </w:p>
    <w:p w:rsidR="00865548" w:rsidRPr="00376EC3" w:rsidRDefault="00865548" w:rsidP="00376EC3">
      <w:pPr>
        <w:spacing w:after="3" w:line="280" w:lineRule="auto"/>
        <w:ind w:right="38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36. Вывод российских войск из Германии был завершен в: </w:t>
      </w:r>
    </w:p>
    <w:p w:rsidR="00865548" w:rsidRPr="00376EC3" w:rsidRDefault="00865548" w:rsidP="00376EC3">
      <w:pPr>
        <w:spacing w:after="7" w:line="270" w:lineRule="auto"/>
        <w:ind w:right="828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1991г.; Б) 1993г.; В) 1994г.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II вариант</w:t>
      </w:r>
    </w:p>
    <w:p w:rsidR="00865548" w:rsidRPr="00376EC3" w:rsidRDefault="00865548" w:rsidP="00376EC3">
      <w:pPr>
        <w:numPr>
          <w:ilvl w:val="0"/>
          <w:numId w:val="20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Укажите, какие из нижеприведенных фактов и событий связаны между собой как причина и следствие: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приход фашистов к власти в Германии; </w:t>
      </w:r>
    </w:p>
    <w:p w:rsidR="00865548" w:rsidRPr="00376EC3" w:rsidRDefault="00865548" w:rsidP="00376EC3">
      <w:pPr>
        <w:spacing w:after="7" w:line="270" w:lineRule="auto"/>
        <w:ind w:right="13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назначение К.А. Мерецкова венным советником испанского революционного правительства; В) Мюнхенский сговор;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борьба СССР за создание системы коллективной безопасности;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вступление немецких войск в Судетскую область Чехословакии; </w:t>
      </w:r>
    </w:p>
    <w:p w:rsidR="00865548" w:rsidRPr="00376EC3" w:rsidRDefault="00865548" w:rsidP="00376EC3">
      <w:pPr>
        <w:spacing w:after="7" w:line="270" w:lineRule="auto"/>
        <w:ind w:right="483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вторжение японских войск в Маньчжурию; Ж) фашистский мятеж в Испании; З) бои у озера Хасан. </w:t>
      </w:r>
    </w:p>
    <w:p w:rsidR="00865548" w:rsidRPr="00376EC3" w:rsidRDefault="00865548" w:rsidP="00376EC3">
      <w:pPr>
        <w:spacing w:after="3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Выберите один правильный ответ </w:t>
      </w:r>
    </w:p>
    <w:p w:rsidR="00865548" w:rsidRPr="00376EC3" w:rsidRDefault="00865548" w:rsidP="00376EC3">
      <w:pPr>
        <w:numPr>
          <w:ilvl w:val="0"/>
          <w:numId w:val="20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СССР и Германия, подписав Договор о ненападении и секретные протоколы к нему, договорились о: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дате нападения Германии на Англию и Францию;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разделе сфер влияния между Москвой и Берлином в Восточной Европе; </w:t>
      </w:r>
    </w:p>
    <w:p w:rsidR="00865548" w:rsidRPr="00376EC3" w:rsidRDefault="00865548" w:rsidP="00376EC3">
      <w:pPr>
        <w:spacing w:after="7" w:line="270" w:lineRule="auto"/>
        <w:ind w:right="43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разделе сфере влияния на Балканах и в Азии.</w:t>
      </w:r>
    </w:p>
    <w:p w:rsidR="00865548" w:rsidRPr="00376EC3" w:rsidRDefault="00865548" w:rsidP="00376EC3">
      <w:pPr>
        <w:spacing w:after="7" w:line="270" w:lineRule="auto"/>
        <w:ind w:right="436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 Причиной исключения СССР из Лиги Наций было: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введение советских войск в Польшу;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нападение СССР на Финляндию; </w:t>
      </w:r>
    </w:p>
    <w:p w:rsidR="00865548" w:rsidRPr="00376EC3" w:rsidRDefault="00865548" w:rsidP="00376EC3">
      <w:pPr>
        <w:spacing w:after="3" w:line="280" w:lineRule="auto"/>
        <w:ind w:right="1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заключение СССР договора с Германией.</w:t>
      </w:r>
    </w:p>
    <w:p w:rsidR="00865548" w:rsidRPr="00376EC3" w:rsidRDefault="00865548" w:rsidP="00376EC3">
      <w:pPr>
        <w:spacing w:after="3" w:line="280" w:lineRule="auto"/>
        <w:ind w:right="111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4.Верховным Главнокомандующим советский войск 8 августа 1941г. был назначен: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Г.К. Жуков;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И.В.Сталин; </w:t>
      </w:r>
    </w:p>
    <w:p w:rsidR="00865548" w:rsidRPr="00376EC3" w:rsidRDefault="00865548" w:rsidP="00376EC3">
      <w:pPr>
        <w:spacing w:after="3" w:line="280" w:lineRule="auto"/>
        <w:ind w:right="62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С.К. Тимошенко</w:t>
      </w:r>
    </w:p>
    <w:p w:rsidR="00865548" w:rsidRPr="00376EC3" w:rsidRDefault="00865548" w:rsidP="00376EC3">
      <w:pPr>
        <w:spacing w:after="3" w:line="280" w:lineRule="auto"/>
        <w:ind w:right="625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Главный итог Московской битвы: </w:t>
      </w:r>
    </w:p>
    <w:p w:rsidR="00865548" w:rsidRPr="00376EC3" w:rsidRDefault="00865548" w:rsidP="00376EC3">
      <w:pPr>
        <w:spacing w:after="7" w:line="270" w:lineRule="auto"/>
        <w:ind w:right="176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стратегическая инициатива перешла в руки советского командования; Б) был сорван план «молниеносной войны»; </w:t>
      </w:r>
    </w:p>
    <w:p w:rsidR="00865548" w:rsidRPr="00376EC3" w:rsidRDefault="00865548" w:rsidP="00376EC3">
      <w:pPr>
        <w:spacing w:after="0" w:line="280" w:lineRule="auto"/>
        <w:ind w:right="449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был открыт второй фронт в Европе.</w:t>
      </w:r>
    </w:p>
    <w:p w:rsidR="00865548" w:rsidRPr="00376EC3" w:rsidRDefault="00865548" w:rsidP="00376EC3">
      <w:pPr>
        <w:spacing w:after="0" w:line="280" w:lineRule="auto"/>
        <w:ind w:right="449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6. Автор знаменитого плаката «Родина-мать зовет!»: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А.А.  Дейнека;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Б.Е. Ефимов; </w:t>
      </w:r>
    </w:p>
    <w:p w:rsidR="00865548" w:rsidRPr="00376EC3" w:rsidRDefault="00865548" w:rsidP="00376EC3">
      <w:pPr>
        <w:spacing w:after="3" w:line="280" w:lineRule="auto"/>
        <w:ind w:right="477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И.М. Тоидзе.</w:t>
      </w:r>
    </w:p>
    <w:p w:rsidR="00865548" w:rsidRPr="00376EC3" w:rsidRDefault="00865548" w:rsidP="00376EC3">
      <w:pPr>
        <w:spacing w:after="3" w:line="280" w:lineRule="auto"/>
        <w:ind w:right="477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7. Автор знаменитого стихотворения «Жди меня»: </w:t>
      </w:r>
    </w:p>
    <w:p w:rsidR="00865548" w:rsidRPr="00376EC3" w:rsidRDefault="00865548" w:rsidP="00376EC3">
      <w:pPr>
        <w:spacing w:after="7" w:line="270" w:lineRule="auto"/>
        <w:ind w:right="708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А.Т. Твардовский; Б) Н.В. Богословский; </w:t>
      </w:r>
    </w:p>
    <w:p w:rsidR="00865548" w:rsidRPr="00376EC3" w:rsidRDefault="00865548" w:rsidP="00376EC3">
      <w:pPr>
        <w:spacing w:after="3" w:line="280" w:lineRule="auto"/>
        <w:ind w:right="52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С.В. Михалков.</w:t>
      </w:r>
    </w:p>
    <w:p w:rsidR="00865548" w:rsidRPr="00376EC3" w:rsidRDefault="00865548" w:rsidP="00376EC3">
      <w:pPr>
        <w:spacing w:after="3" w:line="280" w:lineRule="auto"/>
        <w:ind w:right="52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Прорыв блокады Ленинграда произошел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январе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июле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январе 1944г. </w:t>
      </w:r>
    </w:p>
    <w:p w:rsidR="00865548" w:rsidRPr="00376EC3" w:rsidRDefault="00865548" w:rsidP="00376EC3">
      <w:pPr>
        <w:numPr>
          <w:ilvl w:val="0"/>
          <w:numId w:val="21"/>
        </w:numPr>
        <w:spacing w:after="3" w:line="280" w:lineRule="auto"/>
        <w:ind w:right="8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августа 1943г. в Москве состоялся первый салют. Он прозвучал в честь: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освобождение Харькова;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прорыв блокады Ленинграда;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освобождения Орла и Белгорода. </w:t>
      </w:r>
    </w:p>
    <w:p w:rsidR="00865548" w:rsidRPr="00376EC3" w:rsidRDefault="00865548" w:rsidP="00376EC3">
      <w:pPr>
        <w:numPr>
          <w:ilvl w:val="0"/>
          <w:numId w:val="21"/>
        </w:numPr>
        <w:spacing w:after="1" w:line="279" w:lineRule="auto"/>
        <w:ind w:right="8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Наступательная Белорусская операция, разработанная советским высшим командованием, носила кодовое наименование: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«Багратион»;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«Кутузов»; </w:t>
      </w:r>
    </w:p>
    <w:p w:rsidR="00865548" w:rsidRPr="00376EC3" w:rsidRDefault="00865548" w:rsidP="00376EC3">
      <w:pPr>
        <w:spacing w:after="3" w:line="280" w:lineRule="auto"/>
        <w:ind w:right="614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«Полководец Румянцев».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11. СССР вступил в войну с Японией: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5 апреля 1945г.;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8августа 1945 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2 сентября 1945г.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12. Разработкой четвертого пятилетнего плана восстановления и развития народного хозяйства СССР руководил: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И.В. Сталин;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Г.М. Маленков;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Н.А. Вознесенский.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Движение «скоростников» в промышленности в послевоенные годы было инициировано: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А.Г. Стахановым;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П.Н. Ангелиной; </w:t>
      </w:r>
    </w:p>
    <w:p w:rsidR="00865548" w:rsidRPr="00376EC3" w:rsidRDefault="00865548" w:rsidP="00376EC3">
      <w:pPr>
        <w:spacing w:after="7" w:line="270" w:lineRule="auto"/>
        <w:ind w:right="630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Г.С. Борткевичем.</w:t>
      </w:r>
    </w:p>
    <w:p w:rsidR="00865548" w:rsidRPr="00376EC3" w:rsidRDefault="00865548" w:rsidP="00376EC3">
      <w:pPr>
        <w:spacing w:after="7" w:line="270" w:lineRule="auto"/>
        <w:ind w:right="630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 «Дело врачей» инспирировано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1948г.; Б) 1951г.;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1953г.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Спецпереселенцы – это: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репрессированные лица, сосланные в отдаленные места;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лица, осваивающие новые территории; </w:t>
      </w:r>
    </w:p>
    <w:p w:rsidR="00865548" w:rsidRPr="00376EC3" w:rsidRDefault="00865548" w:rsidP="00376EC3">
      <w:pPr>
        <w:spacing w:after="7" w:line="270" w:lineRule="auto"/>
        <w:ind w:right="12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специалисты, направленные на новостройки в отдаленные районы страны.</w:t>
      </w:r>
    </w:p>
    <w:p w:rsidR="00865548" w:rsidRPr="00376EC3" w:rsidRDefault="00865548" w:rsidP="00376EC3">
      <w:pPr>
        <w:spacing w:after="7" w:line="270" w:lineRule="auto"/>
        <w:ind w:right="12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16. Участниками Потсдамской конференции были: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СССР;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Англия;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США;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Франция;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Китай;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Канада. </w:t>
      </w:r>
    </w:p>
    <w:p w:rsidR="00865548" w:rsidRPr="00376EC3" w:rsidRDefault="00865548" w:rsidP="00376EC3">
      <w:pPr>
        <w:numPr>
          <w:ilvl w:val="0"/>
          <w:numId w:val="22"/>
        </w:numPr>
        <w:spacing w:after="3" w:line="280" w:lineRule="auto"/>
        <w:ind w:right="287" w:hanging="36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Лидером КПСС в сентябре 1953г. был избран: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Н.С. Хрущев;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Г.М. Маленков;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Л.М. Каганович. </w:t>
      </w:r>
    </w:p>
    <w:p w:rsidR="00865548" w:rsidRPr="00376EC3" w:rsidRDefault="00865548" w:rsidP="00376EC3">
      <w:pPr>
        <w:numPr>
          <w:ilvl w:val="0"/>
          <w:numId w:val="22"/>
        </w:numPr>
        <w:spacing w:after="3" w:line="280" w:lineRule="auto"/>
        <w:ind w:right="287" w:hanging="36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Программа коммунистического строительства была принята на XXII съезде КПСС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1959г.; Б) 1961г.; </w:t>
      </w:r>
    </w:p>
    <w:p w:rsidR="00865548" w:rsidRPr="00376EC3" w:rsidRDefault="00865548" w:rsidP="00376EC3">
      <w:pPr>
        <w:spacing w:after="3" w:line="280" w:lineRule="auto"/>
        <w:ind w:right="42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1962г. </w:t>
      </w:r>
    </w:p>
    <w:p w:rsidR="00865548" w:rsidRPr="00376EC3" w:rsidRDefault="00865548" w:rsidP="00376EC3">
      <w:pPr>
        <w:spacing w:after="3" w:line="280" w:lineRule="auto"/>
        <w:ind w:right="42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19. Освоение целинных и залежных земель началось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1954г.; Б) 1956г.; </w:t>
      </w:r>
    </w:p>
    <w:p w:rsidR="00865548" w:rsidRPr="00376EC3" w:rsidRDefault="00865548" w:rsidP="00376EC3">
      <w:pPr>
        <w:spacing w:after="3" w:line="280" w:lineRule="auto"/>
        <w:ind w:right="23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1958г.</w:t>
      </w:r>
    </w:p>
    <w:p w:rsidR="00865548" w:rsidRPr="00376EC3" w:rsidRDefault="00865548" w:rsidP="00376EC3">
      <w:pPr>
        <w:spacing w:after="3" w:line="280" w:lineRule="auto"/>
        <w:ind w:right="23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20. Отраслевая система управления экономикой была ликвидирована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1955г.; Б) 1956г.; </w:t>
      </w:r>
    </w:p>
    <w:p w:rsidR="00865548" w:rsidRPr="00376EC3" w:rsidRDefault="00865548" w:rsidP="00376EC3">
      <w:pPr>
        <w:spacing w:after="3" w:line="280" w:lineRule="auto"/>
        <w:ind w:right="274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1957г.</w:t>
      </w:r>
    </w:p>
    <w:p w:rsidR="00865548" w:rsidRPr="00376EC3" w:rsidRDefault="00865548" w:rsidP="00376EC3">
      <w:pPr>
        <w:spacing w:after="3" w:line="280" w:lineRule="auto"/>
        <w:ind w:right="27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21.Запуск первого в мире искусственного спутника Земли состоялся: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4 октября 1957г.;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12 апреля 1961г.;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13 мая 1963г.; </w:t>
      </w:r>
    </w:p>
    <w:p w:rsidR="00865548" w:rsidRPr="00376EC3" w:rsidRDefault="00865548" w:rsidP="00376EC3">
      <w:pPr>
        <w:spacing w:after="3" w:line="280" w:lineRule="auto"/>
        <w:ind w:right="48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22. «Отцом» советской водородной бомбы был: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И.В. Курчатов;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П.Л. Капица; </w:t>
      </w:r>
    </w:p>
    <w:p w:rsidR="00865548" w:rsidRPr="00376EC3" w:rsidRDefault="00865548" w:rsidP="00376EC3">
      <w:pPr>
        <w:spacing w:after="3" w:line="280" w:lineRule="auto"/>
        <w:ind w:right="34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А.Д. Сахаров. </w:t>
      </w:r>
    </w:p>
    <w:p w:rsidR="00865548" w:rsidRPr="00376EC3" w:rsidRDefault="00865548" w:rsidP="00376EC3">
      <w:pPr>
        <w:spacing w:after="3" w:line="280" w:lineRule="auto"/>
        <w:ind w:right="342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23. Организация стран Варшавского Договора была создана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1953г.; Б) 1954г.; </w:t>
      </w:r>
    </w:p>
    <w:p w:rsidR="00865548" w:rsidRPr="00376EC3" w:rsidRDefault="00865548" w:rsidP="00376EC3">
      <w:pPr>
        <w:spacing w:after="3" w:line="280" w:lineRule="auto"/>
        <w:ind w:right="27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1955г.</w:t>
      </w:r>
    </w:p>
    <w:p w:rsidR="00865548" w:rsidRPr="00376EC3" w:rsidRDefault="00865548" w:rsidP="00376EC3">
      <w:pPr>
        <w:spacing w:after="3" w:line="280" w:lineRule="auto"/>
        <w:ind w:right="27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24. Карибский кризис («кубинский ракетный кризис») имел место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1961г.; Б) 1962г.; </w:t>
      </w:r>
    </w:p>
    <w:p w:rsidR="00865548" w:rsidRPr="00376EC3" w:rsidRDefault="00865548" w:rsidP="00376EC3">
      <w:pPr>
        <w:spacing w:after="3" w:line="280" w:lineRule="auto"/>
        <w:ind w:right="48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1963г. </w:t>
      </w:r>
    </w:p>
    <w:p w:rsidR="00865548" w:rsidRPr="00376EC3" w:rsidRDefault="00865548" w:rsidP="00376EC3">
      <w:pPr>
        <w:spacing w:after="3" w:line="280" w:lineRule="auto"/>
        <w:ind w:right="485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25. Советские войска были введены в Венгрию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1955г.;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1956г; </w:t>
      </w:r>
    </w:p>
    <w:p w:rsidR="00865548" w:rsidRPr="00376EC3" w:rsidRDefault="00865548" w:rsidP="00376EC3">
      <w:pPr>
        <w:spacing w:after="3" w:line="280" w:lineRule="auto"/>
        <w:ind w:right="58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1957г.</w:t>
      </w:r>
    </w:p>
    <w:p w:rsidR="00865548" w:rsidRPr="00376EC3" w:rsidRDefault="00865548" w:rsidP="00376EC3">
      <w:pPr>
        <w:spacing w:after="3" w:line="280" w:lineRule="auto"/>
        <w:ind w:right="58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26. В 1964г. новым лидером КПСС стал: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Л.И. Брежнев;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А.Н. Косыгин; </w:t>
      </w:r>
    </w:p>
    <w:p w:rsidR="00865548" w:rsidRPr="00376EC3" w:rsidRDefault="00865548" w:rsidP="00376EC3">
      <w:pPr>
        <w:spacing w:after="3" w:line="280" w:lineRule="auto"/>
        <w:ind w:right="43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Н.В. Подгорный. </w:t>
      </w:r>
    </w:p>
    <w:p w:rsidR="00865548" w:rsidRPr="00376EC3" w:rsidRDefault="00865548" w:rsidP="00376EC3">
      <w:pPr>
        <w:spacing w:after="3" w:line="280" w:lineRule="auto"/>
        <w:ind w:right="430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27. Лидером страны после смерти Л.И. Брежнева стал: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К.У. Черненко;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М.С. Горбачев; </w:t>
      </w:r>
    </w:p>
    <w:p w:rsidR="00865548" w:rsidRPr="00376EC3" w:rsidRDefault="00865548" w:rsidP="00376EC3">
      <w:pPr>
        <w:spacing w:after="3" w:line="280" w:lineRule="auto"/>
        <w:ind w:right="111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Ю.В. Андропов. </w:t>
      </w:r>
    </w:p>
    <w:p w:rsidR="00865548" w:rsidRPr="00376EC3" w:rsidRDefault="00865548" w:rsidP="00376EC3">
      <w:pPr>
        <w:spacing w:after="3" w:line="280" w:lineRule="auto"/>
        <w:ind w:right="111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28. Заключительный акт по безопасности и сотрудничеству в Европе был принят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1973г.; Б) 1974г.; </w:t>
      </w:r>
    </w:p>
    <w:p w:rsidR="00865548" w:rsidRPr="00376EC3" w:rsidRDefault="00865548" w:rsidP="00376EC3">
      <w:pPr>
        <w:spacing w:after="3" w:line="280" w:lineRule="auto"/>
        <w:ind w:right="452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1975. </w:t>
      </w:r>
    </w:p>
    <w:p w:rsidR="00865548" w:rsidRPr="00376EC3" w:rsidRDefault="00865548" w:rsidP="00376EC3">
      <w:pPr>
        <w:spacing w:after="3" w:line="280" w:lineRule="auto"/>
        <w:ind w:right="452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29. Президентом СССР М.С. Горбачев был избран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1989г.; Б) 1990г.; </w:t>
      </w:r>
    </w:p>
    <w:p w:rsidR="00865548" w:rsidRPr="00376EC3" w:rsidRDefault="00865548" w:rsidP="00376EC3">
      <w:pPr>
        <w:spacing w:after="3" w:line="280" w:lineRule="auto"/>
        <w:ind w:right="47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475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30. Статья 6 Конституции СССР была отменена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1985г.; Б) 1990г.;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31. Впервые Президентом России Б.Н. Ельцин был избран в;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1990г.; Б) 1991г.; </w:t>
      </w:r>
    </w:p>
    <w:p w:rsidR="00865548" w:rsidRPr="00376EC3" w:rsidRDefault="00865548" w:rsidP="00376EC3">
      <w:pPr>
        <w:spacing w:after="3" w:line="280" w:lineRule="auto"/>
        <w:ind w:right="568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1992г.</w:t>
      </w:r>
    </w:p>
    <w:p w:rsidR="00865548" w:rsidRPr="00376EC3" w:rsidRDefault="00865548" w:rsidP="00376EC3">
      <w:pPr>
        <w:spacing w:after="3" w:line="280" w:lineRule="auto"/>
        <w:ind w:right="568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32. Автором программы «500 дней» были: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М.С. Горбачев;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Л.И. Абалкин;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С.С. Шаталин;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Е.Т. Гайдар; </w:t>
      </w:r>
    </w:p>
    <w:p w:rsidR="00865548" w:rsidRPr="00376EC3" w:rsidRDefault="00865548" w:rsidP="00376EC3">
      <w:pPr>
        <w:spacing w:after="3" w:line="280" w:lineRule="auto"/>
        <w:ind w:right="246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Г.А. Явлинский.</w:t>
      </w:r>
    </w:p>
    <w:p w:rsidR="00865548" w:rsidRPr="00376EC3" w:rsidRDefault="00865548" w:rsidP="00376EC3">
      <w:pPr>
        <w:spacing w:after="3" w:line="280" w:lineRule="auto"/>
        <w:ind w:right="246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33. Первый после 50-х гг. визит советского лидера в Китай состоялся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1987г.; Б) 1989г.; </w:t>
      </w:r>
    </w:p>
    <w:p w:rsidR="00865548" w:rsidRPr="00376EC3" w:rsidRDefault="00865548" w:rsidP="00376EC3">
      <w:pPr>
        <w:spacing w:after="3" w:line="280" w:lineRule="auto"/>
        <w:ind w:right="37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37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34. Организация Варшавского Договора была распущена в: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1986г.;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Б) 1989г.; 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35.Чековая приватизация в России началась в: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1992г.;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1993г.; </w:t>
      </w:r>
    </w:p>
    <w:p w:rsidR="00865548" w:rsidRPr="00376EC3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1994г; </w:t>
      </w:r>
    </w:p>
    <w:p w:rsidR="00865548" w:rsidRPr="00376EC3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36. Первым министром иностранных дел суверенной России был: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Э.А. Шеварднадзе; Б) А.А. Бессмертных В) А.В. Козырев. </w:t>
      </w:r>
    </w:p>
    <w:p w:rsidR="00376EC3" w:rsidRPr="00376EC3" w:rsidRDefault="00376EC3" w:rsidP="00376EC3">
      <w:pPr>
        <w:spacing w:after="7" w:line="270" w:lineRule="auto"/>
        <w:ind w:right="309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865548" w:rsidRPr="00376EC3">
          <w:footerReference w:type="even" r:id="rId8"/>
          <w:footerReference w:type="default" r:id="rId9"/>
          <w:pgSz w:w="11906" w:h="16838"/>
          <w:pgMar w:top="851" w:right="780" w:bottom="1263" w:left="852" w:header="720" w:footer="720" w:gutter="0"/>
          <w:cols w:space="720"/>
          <w:titlePg/>
        </w:sect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Ответы: </w:t>
      </w:r>
    </w:p>
    <w:p w:rsidR="00376EC3" w:rsidRDefault="00376EC3" w:rsidP="00376EC3">
      <w:pPr>
        <w:spacing w:after="12"/>
        <w:ind w:right="-1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2"/>
        <w:ind w:right="-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 вариант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1.а –г; б-д; в-а; г-б; д-в.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15.а-б, б-в, в-а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17.в </w:t>
      </w:r>
    </w:p>
    <w:p w:rsidR="00865548" w:rsidRPr="00376EC3" w:rsidRDefault="00865548" w:rsidP="00376EC3">
      <w:pPr>
        <w:spacing w:after="7" w:line="270" w:lineRule="auto"/>
        <w:ind w:right="229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18.б 19.б 20.б 21.б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25.в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30. а, г, д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31.в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32.б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33.а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35.в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36.в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 </w:t>
      </w:r>
    </w:p>
    <w:p w:rsidR="00865548" w:rsidRPr="00376EC3" w:rsidRDefault="00865548" w:rsidP="00376EC3">
      <w:pPr>
        <w:spacing w:after="12"/>
        <w:ind w:right="-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II вариант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1.а-г; ж-б; в-д; е-з. </w:t>
      </w:r>
    </w:p>
    <w:p w:rsidR="00865548" w:rsidRPr="00376EC3" w:rsidRDefault="00865548" w:rsidP="00376EC3">
      <w:pPr>
        <w:spacing w:after="7" w:line="270" w:lineRule="auto"/>
        <w:ind w:right="25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2.б 3.б 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11.б </w:t>
      </w:r>
    </w:p>
    <w:p w:rsidR="00865548" w:rsidRPr="00376EC3" w:rsidRDefault="00865548" w:rsidP="00376EC3">
      <w:pPr>
        <w:spacing w:after="7" w:line="270" w:lineRule="auto"/>
        <w:ind w:right="22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12.в 13.в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16.а, б, 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21.а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28.в </w:t>
      </w:r>
    </w:p>
    <w:p w:rsidR="00865548" w:rsidRPr="00376EC3" w:rsidRDefault="00865548" w:rsidP="00376EC3">
      <w:pPr>
        <w:spacing w:after="7" w:line="270" w:lineRule="auto"/>
        <w:ind w:right="2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29.б 30.б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31.б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32.б, в, д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33.б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34.в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35.а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36.в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numPr>
          <w:ilvl w:val="2"/>
          <w:numId w:val="0"/>
        </w:numPr>
        <w:spacing w:after="0" w:line="240" w:lineRule="auto"/>
        <w:ind w:right="110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 Критерии оценивания: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ответа используется традиционная форма оценивания по пятибалльной шкале.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задания с выбором ответа выставляется 1 балл.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всех заданий работы можно максимально получить 25 баллов.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набранных баллов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15-18-« 3» (удовлетворительно)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19-21-« 4» (хорошо)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22-25 – «5» (отлично)</w:t>
      </w:r>
    </w:p>
    <w:p w:rsidR="00865548" w:rsidRPr="00376EC3" w:rsidRDefault="00865548" w:rsidP="00376EC3">
      <w:pPr>
        <w:spacing w:after="131"/>
        <w:ind w:right="46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sectPr w:rsidR="00865548" w:rsidRPr="00376EC3" w:rsidSect="00865548">
      <w:pgSz w:w="11906" w:h="16838"/>
      <w:pgMar w:top="573" w:right="588" w:bottom="58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DCB" w:rsidRDefault="00C81DCB">
      <w:pPr>
        <w:spacing w:after="0" w:line="240" w:lineRule="auto"/>
      </w:pPr>
      <w:r>
        <w:separator/>
      </w:r>
    </w:p>
  </w:endnote>
  <w:endnote w:type="continuationSeparator" w:id="0">
    <w:p w:rsidR="00C81DCB" w:rsidRDefault="00C8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E4" w:rsidRDefault="00F737E4">
    <w:pPr>
      <w:spacing w:after="0"/>
      <w:ind w:right="68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F737E4" w:rsidRDefault="00F737E4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E4" w:rsidRDefault="00F737E4">
    <w:pPr>
      <w:spacing w:after="0"/>
      <w:ind w:right="68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3F706A" w:rsidRPr="003F706A"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F737E4" w:rsidRDefault="00F737E4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DCB" w:rsidRDefault="00C81DCB">
      <w:pPr>
        <w:spacing w:after="0" w:line="240" w:lineRule="auto"/>
      </w:pPr>
      <w:r>
        <w:separator/>
      </w:r>
    </w:p>
  </w:footnote>
  <w:footnote w:type="continuationSeparator" w:id="0">
    <w:p w:rsidR="00C81DCB" w:rsidRDefault="00C81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294"/>
    <w:multiLevelType w:val="hybridMultilevel"/>
    <w:tmpl w:val="BBFE9306"/>
    <w:lvl w:ilvl="0" w:tplc="CCD83326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8B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25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A5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E6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2CE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E4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8A2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45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965B09"/>
    <w:multiLevelType w:val="hybridMultilevel"/>
    <w:tmpl w:val="6E4E21AE"/>
    <w:lvl w:ilvl="0" w:tplc="95F443C8">
      <w:start w:val="10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E990C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43F88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65F80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8EEF6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63A80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40238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385206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431A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2D075D7"/>
    <w:multiLevelType w:val="multilevel"/>
    <w:tmpl w:val="1DA8FE5E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E531E39"/>
    <w:multiLevelType w:val="hybridMultilevel"/>
    <w:tmpl w:val="4254FAAE"/>
    <w:lvl w:ilvl="0" w:tplc="7A3A9E6C">
      <w:start w:val="3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CA5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A4D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21E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81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8C0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239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C2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0A8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47140C"/>
    <w:multiLevelType w:val="hybridMultilevel"/>
    <w:tmpl w:val="898069A0"/>
    <w:lvl w:ilvl="0" w:tplc="8FFC3A16">
      <w:start w:val="1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27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64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0D3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FE4A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9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29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6A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E4D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0B19C2"/>
    <w:multiLevelType w:val="hybridMultilevel"/>
    <w:tmpl w:val="B42CABEE"/>
    <w:lvl w:ilvl="0" w:tplc="44281480">
      <w:start w:val="6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A9A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044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498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852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0F9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83E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4B2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00F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43E0F"/>
    <w:multiLevelType w:val="hybridMultilevel"/>
    <w:tmpl w:val="FFD8C9F8"/>
    <w:lvl w:ilvl="0" w:tplc="BE6CE292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40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47D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A50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E8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4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0D9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04D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C9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AC6D81"/>
    <w:multiLevelType w:val="hybridMultilevel"/>
    <w:tmpl w:val="75060502"/>
    <w:lvl w:ilvl="0" w:tplc="75C6A1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ED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423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A8A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B47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814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0B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825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279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E52997"/>
    <w:multiLevelType w:val="hybridMultilevel"/>
    <w:tmpl w:val="63CE3ACA"/>
    <w:lvl w:ilvl="0" w:tplc="C744099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2C8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E487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4FF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2ACA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45D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4C50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C8A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E2D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7D4E7C"/>
    <w:multiLevelType w:val="hybridMultilevel"/>
    <w:tmpl w:val="7B3ADA78"/>
    <w:lvl w:ilvl="0" w:tplc="A55C4F3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62E7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9C08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436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08A7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6C11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4F5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20D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E59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304992"/>
    <w:multiLevelType w:val="hybridMultilevel"/>
    <w:tmpl w:val="54166000"/>
    <w:lvl w:ilvl="0" w:tplc="334AF6AA">
      <w:start w:val="12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E72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05D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EBA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E02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8C3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004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77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EFC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271A91"/>
    <w:multiLevelType w:val="hybridMultilevel"/>
    <w:tmpl w:val="B37412C8"/>
    <w:lvl w:ilvl="0" w:tplc="05A61862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2B2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494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880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A0E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02E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6E7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8E4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2E7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A45AFD"/>
    <w:multiLevelType w:val="hybridMultilevel"/>
    <w:tmpl w:val="E5E2BB5E"/>
    <w:lvl w:ilvl="0" w:tplc="B1E4055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EBC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EF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85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406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A2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28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EF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E4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9710BF"/>
    <w:multiLevelType w:val="hybridMultilevel"/>
    <w:tmpl w:val="626EA8C2"/>
    <w:lvl w:ilvl="0" w:tplc="993AF2A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3844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26E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AED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AAE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A63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602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82D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6415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C9168F"/>
    <w:multiLevelType w:val="hybridMultilevel"/>
    <w:tmpl w:val="2AB82E4E"/>
    <w:lvl w:ilvl="0" w:tplc="D0E0BD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3605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429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679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E95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3C07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69B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6EC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9A47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817719"/>
    <w:multiLevelType w:val="multilevel"/>
    <w:tmpl w:val="76AC19B6"/>
    <w:lvl w:ilvl="0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2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7565D8"/>
    <w:multiLevelType w:val="hybridMultilevel"/>
    <w:tmpl w:val="B1BE5B66"/>
    <w:lvl w:ilvl="0" w:tplc="F296E4AC">
      <w:start w:val="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23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CD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030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419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42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04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22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4B6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00116A"/>
    <w:multiLevelType w:val="multilevel"/>
    <w:tmpl w:val="7AB29256"/>
    <w:lvl w:ilvl="0">
      <w:start w:val="2"/>
      <w:numFmt w:val="decimal"/>
      <w:lvlText w:val="%1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26"/>
  </w:num>
  <w:num w:numId="3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21"/>
  </w:num>
  <w:num w:numId="8">
    <w:abstractNumId w:val="5"/>
  </w:num>
  <w:num w:numId="9">
    <w:abstractNumId w:val="4"/>
  </w:num>
  <w:num w:numId="10">
    <w:abstractNumId w:val="14"/>
  </w:num>
  <w:num w:numId="11">
    <w:abstractNumId w:val="3"/>
  </w:num>
  <w:num w:numId="12">
    <w:abstractNumId w:val="27"/>
  </w:num>
  <w:num w:numId="13">
    <w:abstractNumId w:val="15"/>
  </w:num>
  <w:num w:numId="14">
    <w:abstractNumId w:val="16"/>
  </w:num>
  <w:num w:numId="15">
    <w:abstractNumId w:val="22"/>
  </w:num>
  <w:num w:numId="16">
    <w:abstractNumId w:val="20"/>
  </w:num>
  <w:num w:numId="17">
    <w:abstractNumId w:val="24"/>
  </w:num>
  <w:num w:numId="18">
    <w:abstractNumId w:val="9"/>
  </w:num>
  <w:num w:numId="19">
    <w:abstractNumId w:val="12"/>
  </w:num>
  <w:num w:numId="20">
    <w:abstractNumId w:val="13"/>
  </w:num>
  <w:num w:numId="21">
    <w:abstractNumId w:val="19"/>
  </w:num>
  <w:num w:numId="22">
    <w:abstractNumId w:val="0"/>
  </w:num>
  <w:num w:numId="23">
    <w:abstractNumId w:val="7"/>
  </w:num>
  <w:num w:numId="24">
    <w:abstractNumId w:val="10"/>
  </w:num>
  <w:num w:numId="25">
    <w:abstractNumId w:val="1"/>
  </w:num>
  <w:num w:numId="26">
    <w:abstractNumId w:val="18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39"/>
    <w:rsid w:val="00193CA4"/>
    <w:rsid w:val="002D5B70"/>
    <w:rsid w:val="003703E7"/>
    <w:rsid w:val="00376EC3"/>
    <w:rsid w:val="003F706A"/>
    <w:rsid w:val="004606F2"/>
    <w:rsid w:val="00525BB6"/>
    <w:rsid w:val="005A5332"/>
    <w:rsid w:val="005F7430"/>
    <w:rsid w:val="00797C5E"/>
    <w:rsid w:val="008377DD"/>
    <w:rsid w:val="00865548"/>
    <w:rsid w:val="008C7EED"/>
    <w:rsid w:val="009243E9"/>
    <w:rsid w:val="009917E3"/>
    <w:rsid w:val="00A316AC"/>
    <w:rsid w:val="00B23D56"/>
    <w:rsid w:val="00B34CAC"/>
    <w:rsid w:val="00BE3A51"/>
    <w:rsid w:val="00C81DCB"/>
    <w:rsid w:val="00D96AFF"/>
    <w:rsid w:val="00DA3D68"/>
    <w:rsid w:val="00E219D4"/>
    <w:rsid w:val="00E43039"/>
    <w:rsid w:val="00E66511"/>
    <w:rsid w:val="00F138E4"/>
    <w:rsid w:val="00F1690E"/>
    <w:rsid w:val="00F531A0"/>
    <w:rsid w:val="00F7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895B3-A2C8-4563-AB9A-17290A05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paragraph" w:styleId="1">
    <w:name w:val="heading 1"/>
    <w:next w:val="a"/>
    <w:link w:val="10"/>
    <w:uiPriority w:val="9"/>
    <w:unhideWhenUsed/>
    <w:qFormat/>
    <w:rsid w:val="00865548"/>
    <w:pPr>
      <w:keepNext/>
      <w:keepLines/>
      <w:numPr>
        <w:numId w:val="28"/>
      </w:numPr>
      <w:spacing w:after="11" w:line="270" w:lineRule="auto"/>
      <w:ind w:left="2146" w:right="110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65548"/>
    <w:pPr>
      <w:keepNext/>
      <w:keepLines/>
      <w:numPr>
        <w:ilvl w:val="1"/>
        <w:numId w:val="28"/>
      </w:numPr>
      <w:spacing w:after="11" w:line="270" w:lineRule="auto"/>
      <w:ind w:left="2146" w:right="1106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65548"/>
    <w:pPr>
      <w:keepNext/>
      <w:keepLines/>
      <w:numPr>
        <w:ilvl w:val="2"/>
        <w:numId w:val="28"/>
      </w:numPr>
      <w:spacing w:after="11" w:line="270" w:lineRule="auto"/>
      <w:ind w:left="2146" w:right="1106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5548"/>
  </w:style>
  <w:style w:type="paragraph" w:styleId="12">
    <w:name w:val="toc 1"/>
    <w:autoRedefine/>
    <w:semiHidden/>
    <w:unhideWhenUsed/>
    <w:rsid w:val="00865548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semiHidden/>
    <w:unhideWhenUsed/>
    <w:rsid w:val="00865548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6">
    <w:name w:val="Hyperlink"/>
    <w:basedOn w:val="a0"/>
    <w:uiPriority w:val="99"/>
    <w:semiHidden/>
    <w:unhideWhenUsed/>
    <w:rsid w:val="00865548"/>
    <w:rPr>
      <w:color w:val="0000FF"/>
      <w:u w:val="single"/>
    </w:rPr>
  </w:style>
  <w:style w:type="character" w:customStyle="1" w:styleId="markedcontent">
    <w:name w:val="markedcontent"/>
    <w:basedOn w:val="a0"/>
    <w:rsid w:val="00865548"/>
  </w:style>
  <w:style w:type="character" w:styleId="a7">
    <w:name w:val="Strong"/>
    <w:basedOn w:val="a0"/>
    <w:uiPriority w:val="22"/>
    <w:qFormat/>
    <w:rsid w:val="00865548"/>
    <w:rPr>
      <w:b/>
      <w:bCs/>
    </w:rPr>
  </w:style>
  <w:style w:type="paragraph" w:customStyle="1" w:styleId="c13">
    <w:name w:val="c13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03E7"/>
  </w:style>
  <w:style w:type="character" w:customStyle="1" w:styleId="c17">
    <w:name w:val="c17"/>
    <w:basedOn w:val="a0"/>
    <w:rsid w:val="003703E7"/>
  </w:style>
  <w:style w:type="character" w:customStyle="1" w:styleId="c2">
    <w:name w:val="c2"/>
    <w:basedOn w:val="a0"/>
    <w:rsid w:val="003703E7"/>
  </w:style>
  <w:style w:type="paragraph" w:customStyle="1" w:styleId="c25">
    <w:name w:val="c25"/>
    <w:basedOn w:val="a"/>
    <w:rsid w:val="0037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376EC3"/>
  </w:style>
  <w:style w:type="paragraph" w:styleId="a8">
    <w:name w:val="header"/>
    <w:basedOn w:val="a"/>
    <w:link w:val="a9"/>
    <w:uiPriority w:val="99"/>
    <w:unhideWhenUsed/>
    <w:rsid w:val="0037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EC3"/>
  </w:style>
  <w:style w:type="paragraph" w:styleId="aa">
    <w:name w:val="Balloon Text"/>
    <w:basedOn w:val="a"/>
    <w:link w:val="ab"/>
    <w:uiPriority w:val="99"/>
    <w:semiHidden/>
    <w:unhideWhenUsed/>
    <w:rsid w:val="00B23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3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6268</Words>
  <Characters>35728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22</cp:revision>
  <dcterms:created xsi:type="dcterms:W3CDTF">2022-02-14T18:35:00Z</dcterms:created>
  <dcterms:modified xsi:type="dcterms:W3CDTF">2022-04-29T12:46:00Z</dcterms:modified>
</cp:coreProperties>
</file>